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77E6" w14:textId="1F962B30" w:rsidR="00EE6B23" w:rsidRDefault="00507915" w:rsidP="003D1C80">
      <w:pPr>
        <w:ind w:left="6520" w:firstLine="1304"/>
      </w:pPr>
      <w:r>
        <w:t>Odense 201</w:t>
      </w:r>
      <w:r w:rsidR="00C54C2E">
        <w:t>9.08.31</w:t>
      </w:r>
    </w:p>
    <w:p w14:paraId="36A49084" w14:textId="77777777" w:rsidR="009F6EEB" w:rsidRDefault="009F6EEB" w:rsidP="009F6EEB">
      <w:r>
        <w:t>Nordfyns Kommune</w:t>
      </w:r>
    </w:p>
    <w:p w14:paraId="6248E940" w14:textId="0EC46653" w:rsidR="001B19A5" w:rsidRPr="001B19A5" w:rsidRDefault="001B19A5" w:rsidP="009F6EEB">
      <w:r w:rsidRPr="001B19A5">
        <w:t>Teknik, Erhverv</w:t>
      </w:r>
      <w:r w:rsidR="004D521F">
        <w:t xml:space="preserve"> og </w:t>
      </w:r>
      <w:r w:rsidRPr="001B19A5">
        <w:t xml:space="preserve">Kultur                                                                                                                                          Rådhuspladsen 2 </w:t>
      </w:r>
      <w:r>
        <w:t xml:space="preserve">                                                                                                                                                           </w:t>
      </w:r>
      <w:r w:rsidRPr="001B19A5">
        <w:t>5450 O</w:t>
      </w:r>
      <w:r>
        <w:t>tterup</w:t>
      </w:r>
    </w:p>
    <w:p w14:paraId="2229192A" w14:textId="77777777" w:rsidR="009F6EEB" w:rsidRPr="001B19A5" w:rsidRDefault="009F6EEB" w:rsidP="009F6EEB">
      <w:r w:rsidRPr="001B19A5">
        <w:t xml:space="preserve">Att.: Thomas Hammershøj </w:t>
      </w:r>
      <w:r w:rsidR="001B19A5" w:rsidRPr="001B19A5">
        <w:t>Alnor</w:t>
      </w:r>
    </w:p>
    <w:p w14:paraId="1DB71CBA" w14:textId="7F0CCA01" w:rsidR="009F6EEB" w:rsidRDefault="009F6EEB" w:rsidP="009F6EEB">
      <w:r>
        <w:t xml:space="preserve">Med henvisning til Deres </w:t>
      </w:r>
      <w:r w:rsidR="00C54C2E">
        <w:t>varsels</w:t>
      </w:r>
      <w:r>
        <w:t>skrivelse af 201</w:t>
      </w:r>
      <w:r w:rsidR="00C54C2E">
        <w:t>9.05.20</w:t>
      </w:r>
      <w:r w:rsidR="00A97EBD">
        <w:t xml:space="preserve">, kan vi </w:t>
      </w:r>
      <w:r w:rsidR="00F5567A">
        <w:t xml:space="preserve">herved </w:t>
      </w:r>
      <w:r w:rsidR="00A97EBD">
        <w:t>oplyse</w:t>
      </w:r>
      <w:r w:rsidR="00F5567A">
        <w:t xml:space="preserve"> Tørresø Strands Vandværk (TSV)</w:t>
      </w:r>
      <w:r w:rsidR="00246806">
        <w:t>s opdaterede handleplan til forbedring af vandkvaliteten,</w:t>
      </w:r>
      <w:bookmarkStart w:id="0" w:name="_GoBack"/>
      <w:bookmarkEnd w:id="0"/>
      <w:r w:rsidR="00246806">
        <w:t xml:space="preserve"> der</w:t>
      </w:r>
      <w:r w:rsidR="00A97EBD">
        <w:t xml:space="preserve"> pr. d.d. er følgende:</w:t>
      </w:r>
    </w:p>
    <w:p w14:paraId="14D5D574" w14:textId="77777777" w:rsidR="00A97EBD" w:rsidRDefault="00A97EBD" w:rsidP="00160044">
      <w:r>
        <w:t>Vi holder os l</w:t>
      </w:r>
      <w:r w:rsidR="00E035BF">
        <w:t>ø</w:t>
      </w:r>
      <w:r>
        <w:t xml:space="preserve">bende orienteret hos Nordfyns Vandværk </w:t>
      </w:r>
      <w:r w:rsidR="00E035BF">
        <w:t>(NV) vedrørende deres arbejde med at finde kildeplads, hvorfra de kan hente rent drikkevand i h.t. gældende bestemmelser.</w:t>
      </w:r>
    </w:p>
    <w:p w14:paraId="6A6A7A5C" w14:textId="25242FA8" w:rsidR="00241925" w:rsidRDefault="00E035BF" w:rsidP="00160044">
      <w:r>
        <w:t xml:space="preserve">Når (NV) kan levere rent drikkevand </w:t>
      </w:r>
      <w:r w:rsidR="00160044">
        <w:t>påregner</w:t>
      </w:r>
      <w:r w:rsidR="00F5567A">
        <w:t xml:space="preserve"> (</w:t>
      </w:r>
      <w:r w:rsidR="00160044">
        <w:t>TSV</w:t>
      </w:r>
      <w:r w:rsidR="00F5567A">
        <w:t>)</w:t>
      </w:r>
      <w:r w:rsidR="00160044">
        <w:t xml:space="preserve"> </w:t>
      </w:r>
      <w:r>
        <w:t xml:space="preserve">fortsat </w:t>
      </w:r>
      <w:r w:rsidR="00160044">
        <w:t xml:space="preserve">at etablere en rørforbindelse fra </w:t>
      </w:r>
      <w:r w:rsidR="00F5567A">
        <w:t>(</w:t>
      </w:r>
      <w:r w:rsidR="00160044">
        <w:t>TSV</w:t>
      </w:r>
      <w:r w:rsidR="00F5567A">
        <w:t>)</w:t>
      </w:r>
      <w:r w:rsidR="00160044">
        <w:t xml:space="preserve">s vandværk på Hybenvej ved Tørresø Strand frem til </w:t>
      </w:r>
      <w:r w:rsidR="00F5567A">
        <w:t>(</w:t>
      </w:r>
      <w:r w:rsidR="00160044">
        <w:t>N</w:t>
      </w:r>
      <w:r w:rsidR="00F5567A">
        <w:t>V)</w:t>
      </w:r>
      <w:r w:rsidR="00160044">
        <w:t>s ledningsnet ved Tørresø</w:t>
      </w:r>
      <w:r w:rsidR="003D1C80">
        <w:t>v</w:t>
      </w:r>
      <w:r w:rsidR="007F4392">
        <w:t>ej</w:t>
      </w:r>
      <w:r w:rsidR="00160044">
        <w:t xml:space="preserve"> og derigennem få leveret drikkevand der </w:t>
      </w:r>
      <w:r>
        <w:t>opfylder gældende bestemmelser</w:t>
      </w:r>
      <w:r w:rsidR="00160044">
        <w:t xml:space="preserve">. Ved at modtage dette vand </w:t>
      </w:r>
      <w:r w:rsidR="00AB6672">
        <w:t>påregner</w:t>
      </w:r>
      <w:r w:rsidR="00160044">
        <w:t xml:space="preserve"> vi blande os frem til at </w:t>
      </w:r>
      <w:r w:rsidR="00F5567A">
        <w:t>(</w:t>
      </w:r>
      <w:r w:rsidR="00160044">
        <w:t>TSV</w:t>
      </w:r>
      <w:r w:rsidR="00F5567A">
        <w:t>)</w:t>
      </w:r>
      <w:r w:rsidR="00160044">
        <w:t xml:space="preserve"> levere vand der holder sig under </w:t>
      </w:r>
      <w:r>
        <w:t>respektive</w:t>
      </w:r>
      <w:r w:rsidR="00160044">
        <w:t xml:space="preserve"> grænseværdi</w:t>
      </w:r>
      <w:r>
        <w:t>er</w:t>
      </w:r>
      <w:r w:rsidR="00160044">
        <w:t>.</w:t>
      </w:r>
    </w:p>
    <w:p w14:paraId="11E5169B" w14:textId="77777777" w:rsidR="00160044" w:rsidRDefault="00906F35" w:rsidP="00160044">
      <w:r>
        <w:t xml:space="preserve">Når vi får en </w:t>
      </w:r>
      <w:r w:rsidR="00F5567A">
        <w:t>klar</w:t>
      </w:r>
      <w:r>
        <w:t>melding fra NV vil vi arbejde videre på sagen</w:t>
      </w:r>
      <w:r w:rsidR="00160044">
        <w:t xml:space="preserve"> </w:t>
      </w:r>
      <w:r>
        <w:t xml:space="preserve">og orientere Nordfyns Kommune om </w:t>
      </w:r>
      <w:r w:rsidR="00F5567A">
        <w:t>(</w:t>
      </w:r>
      <w:r>
        <w:t>TSV</w:t>
      </w:r>
      <w:r w:rsidR="00F5567A">
        <w:t>)</w:t>
      </w:r>
      <w:r>
        <w:t>s videre arbejde på sagen.</w:t>
      </w:r>
    </w:p>
    <w:p w14:paraId="1CA10377" w14:textId="0589E9EC" w:rsidR="00037822" w:rsidRDefault="00037822" w:rsidP="00160044">
      <w:r>
        <w:t xml:space="preserve">Ved at gennemføre ovennævnte løsning er </w:t>
      </w:r>
      <w:r w:rsidR="00F5567A">
        <w:t>(</w:t>
      </w:r>
      <w:r>
        <w:t>TSV</w:t>
      </w:r>
      <w:r w:rsidR="00F5567A">
        <w:t>)</w:t>
      </w:r>
      <w:r>
        <w:t xml:space="preserve"> samtidigt sikret en nødforsyning.</w:t>
      </w:r>
    </w:p>
    <w:p w14:paraId="16DFC3ED" w14:textId="0A06CA4A" w:rsidR="000D19FC" w:rsidRDefault="000D19FC" w:rsidP="00160044">
      <w:r>
        <w:t xml:space="preserve">I mellemtiden vil vi </w:t>
      </w:r>
      <w:r w:rsidR="00AB6672">
        <w:t>indvinde</w:t>
      </w:r>
      <w:r>
        <w:t xml:space="preserve"> fra vores nuværende tre boringer, hvor pumpestrategien vil være følgend</w:t>
      </w:r>
      <w:r w:rsidR="004D521F">
        <w:t>e</w:t>
      </w:r>
      <w:r>
        <w:t>, der kan begrænse indholdet af de</w:t>
      </w:r>
      <w:r w:rsidR="001D0338">
        <w:t>s</w:t>
      </w:r>
      <w:r>
        <w:t>p</w:t>
      </w:r>
      <w:r w:rsidR="001D0338">
        <w:t>h</w:t>
      </w:r>
      <w:r>
        <w:t>enyl-chloridazon mest muligt:</w:t>
      </w:r>
    </w:p>
    <w:p w14:paraId="0AD6E3A3" w14:textId="51A53776" w:rsidR="000D19FC" w:rsidRDefault="000D19FC" w:rsidP="00160044">
      <w:r>
        <w:t xml:space="preserve">Vi vil fortsætte med at </w:t>
      </w:r>
      <w:r w:rsidR="00AB6672">
        <w:t>indvinde</w:t>
      </w:r>
      <w:r>
        <w:t xml:space="preserve"> fra den kystnære boring 128.28 med </w:t>
      </w:r>
      <w:r w:rsidR="001D0338">
        <w:t xml:space="preserve">uændret mængde, d.v.s. vi forøger ikke </w:t>
      </w:r>
      <w:r w:rsidR="00AB6672">
        <w:t>indvindingen</w:t>
      </w:r>
      <w:r w:rsidR="001D0338">
        <w:t xml:space="preserve"> fra denne boring selv om vandet herfra holder sig under gældende grænseværdi, dette har baggrund i at forøget </w:t>
      </w:r>
      <w:r w:rsidR="00AB6672">
        <w:t>indvinding</w:t>
      </w:r>
      <w:r w:rsidR="001D0338">
        <w:t xml:space="preserve"> herfra indebære risiko for saltvandsindtrængning.</w:t>
      </w:r>
    </w:p>
    <w:p w14:paraId="68EA455A" w14:textId="1D4281EF" w:rsidR="001D0338" w:rsidRDefault="001D0338" w:rsidP="00160044">
      <w:r>
        <w:t xml:space="preserve">Ved boringen 128.130 søger vi at fortsætte </w:t>
      </w:r>
      <w:r w:rsidR="00AB6672">
        <w:t xml:space="preserve">med </w:t>
      </w:r>
      <w:r>
        <w:t>uændret</w:t>
      </w:r>
      <w:r w:rsidR="004D521F">
        <w:t xml:space="preserve"> mængde</w:t>
      </w:r>
      <w:r>
        <w:t xml:space="preserve"> d.v.s. ikke forøge </w:t>
      </w:r>
      <w:r w:rsidR="00AB6672">
        <w:t>indvindingen</w:t>
      </w:r>
      <w:r>
        <w:t xml:space="preserve"> for ikke at trække vand over fra boring 128.132 der har </w:t>
      </w:r>
      <w:r w:rsidR="00AB6672">
        <w:t xml:space="preserve">et </w:t>
      </w:r>
      <w:r>
        <w:t xml:space="preserve">højere indhold af </w:t>
      </w:r>
      <w:r w:rsidR="004D521F">
        <w:t>desphenyl-chloridazon.</w:t>
      </w:r>
    </w:p>
    <w:p w14:paraId="4C660B62" w14:textId="2291EA48" w:rsidR="004D521F" w:rsidRDefault="00AB6672" w:rsidP="00160044">
      <w:r>
        <w:t>In</w:t>
      </w:r>
      <w:r w:rsidR="004D521F">
        <w:t>dvindingen fra boring 128.132 søger vi at begrænse mest muligt, dog sådan at</w:t>
      </w:r>
      <w:r>
        <w:t xml:space="preserve"> vi</w:t>
      </w:r>
      <w:r w:rsidR="004D521F">
        <w:t xml:space="preserve"> konstant har en </w:t>
      </w:r>
      <w:r>
        <w:t xml:space="preserve">rimelig </w:t>
      </w:r>
      <w:r w:rsidR="004D521F">
        <w:t>oppumpning for ikke at forårsage et tryk fra denne boring over mod den nærliggende boring 128.130.</w:t>
      </w:r>
    </w:p>
    <w:p w14:paraId="1522C825" w14:textId="4691359F" w:rsidR="00906F35" w:rsidRDefault="00906F35" w:rsidP="00160044">
      <w:r>
        <w:t>Har De brug for yderligere oplysninger er De velkommen til at kontakte undertegnede.</w:t>
      </w:r>
    </w:p>
    <w:p w14:paraId="7264DE99" w14:textId="31DBCFE8" w:rsidR="00906F35" w:rsidRDefault="00906F35" w:rsidP="00160044">
      <w:r>
        <w:t xml:space="preserve">Med venlig hilsen                                                                                                                                                             </w:t>
      </w:r>
    </w:p>
    <w:p w14:paraId="638B9ECB" w14:textId="77777777" w:rsidR="00AB6672" w:rsidRDefault="00906F35" w:rsidP="00160044">
      <w:r>
        <w:t xml:space="preserve">Nels Birkenfeldt </w:t>
      </w:r>
      <w:r w:rsidR="00AB6672">
        <w:t xml:space="preserve">/ </w:t>
      </w:r>
      <w:r>
        <w:t xml:space="preserve">Formand TSV  </w:t>
      </w:r>
      <w:r w:rsidR="00037822">
        <w:t xml:space="preserve">                                                                                                                                                                     E-mail: n.birk@hotmail.com</w:t>
      </w:r>
      <w:r>
        <w:t xml:space="preserve">   </w:t>
      </w:r>
      <w:r w:rsidR="00037822">
        <w:t xml:space="preserve">                                                                                                                                               Tlf. 40302893</w:t>
      </w:r>
      <w:r>
        <w:t xml:space="preserve">    </w:t>
      </w:r>
    </w:p>
    <w:p w14:paraId="463CA83D" w14:textId="3BC73010" w:rsidR="004D521F" w:rsidRDefault="00906F35" w:rsidP="00160044">
      <w:r>
        <w:t xml:space="preserve"> </w:t>
      </w:r>
    </w:p>
    <w:p w14:paraId="0706697D" w14:textId="5D3874A5" w:rsidR="00507915" w:rsidRPr="003E2639" w:rsidRDefault="004D521F" w:rsidP="00507915">
      <w:pPr>
        <w:rPr>
          <w:sz w:val="28"/>
        </w:rPr>
      </w:pPr>
      <w:r>
        <w:t>Kopi: Bestyrelsen TSV</w:t>
      </w:r>
      <w:r w:rsidR="00906F35">
        <w:t xml:space="preserve">       </w:t>
      </w:r>
    </w:p>
    <w:sectPr w:rsidR="00507915" w:rsidRPr="003E2639" w:rsidSect="005333C1">
      <w:headerReference w:type="default" r:id="rId8"/>
      <w:pgSz w:w="11906" w:h="16838" w:code="9"/>
      <w:pgMar w:top="2013" w:right="1077" w:bottom="851" w:left="1191" w:header="567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B64A" w14:textId="77777777" w:rsidR="00FE7499" w:rsidRDefault="00FE7499" w:rsidP="00EE6B23">
      <w:pPr>
        <w:spacing w:after="0" w:line="240" w:lineRule="auto"/>
      </w:pPr>
      <w:r>
        <w:separator/>
      </w:r>
    </w:p>
  </w:endnote>
  <w:endnote w:type="continuationSeparator" w:id="0">
    <w:p w14:paraId="07B46B15" w14:textId="77777777" w:rsidR="00FE7499" w:rsidRDefault="00FE7499" w:rsidP="00EE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FFB4" w14:textId="77777777" w:rsidR="00FE7499" w:rsidRDefault="00FE7499" w:rsidP="00EE6B23">
      <w:pPr>
        <w:spacing w:after="0" w:line="240" w:lineRule="auto"/>
      </w:pPr>
      <w:r>
        <w:separator/>
      </w:r>
    </w:p>
  </w:footnote>
  <w:footnote w:type="continuationSeparator" w:id="0">
    <w:p w14:paraId="16AED1D3" w14:textId="77777777" w:rsidR="00FE7499" w:rsidRDefault="00FE7499" w:rsidP="00EE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3CAB" w14:textId="7E477ED9" w:rsidR="00191B88" w:rsidRDefault="00191B88">
    <w:pPr>
      <w:pStyle w:val="Sidehoved"/>
      <w:rPr>
        <w:sz w:val="72"/>
        <w:szCs w:val="72"/>
      </w:rPr>
    </w:pPr>
    <w:r w:rsidRPr="00191B88">
      <w:rPr>
        <w:sz w:val="72"/>
        <w:szCs w:val="72"/>
      </w:rPr>
      <w:t>TØRRESØ STRANDS VANDVÆRK</w:t>
    </w:r>
  </w:p>
  <w:p w14:paraId="17DA4771" w14:textId="6FC92EC4" w:rsidR="00191B88" w:rsidRPr="00191B88" w:rsidRDefault="00191B88" w:rsidP="00191B88">
    <w:pPr>
      <w:pStyle w:val="Sidehoved"/>
      <w:jc w:val="center"/>
      <w:rPr>
        <w:sz w:val="24"/>
        <w:szCs w:val="24"/>
      </w:rPr>
    </w:pPr>
    <w:r>
      <w:rPr>
        <w:sz w:val="24"/>
        <w:szCs w:val="24"/>
      </w:rPr>
      <w:t>c/o  Otterup Vandværk Andelsselskab, Strandvejen 6, 5450 Otterup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56373"/>
    <w:multiLevelType w:val="hybridMultilevel"/>
    <w:tmpl w:val="DED677D4"/>
    <w:lvl w:ilvl="0" w:tplc="7CC4F7D2">
      <w:start w:val="1"/>
      <w:numFmt w:val="decimalZero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26"/>
    <w:rsid w:val="00021D71"/>
    <w:rsid w:val="00037822"/>
    <w:rsid w:val="0004236E"/>
    <w:rsid w:val="00055D8B"/>
    <w:rsid w:val="000600B4"/>
    <w:rsid w:val="00073BA2"/>
    <w:rsid w:val="000D19FC"/>
    <w:rsid w:val="00111192"/>
    <w:rsid w:val="00143979"/>
    <w:rsid w:val="00143EFC"/>
    <w:rsid w:val="00153944"/>
    <w:rsid w:val="00160044"/>
    <w:rsid w:val="00160ABF"/>
    <w:rsid w:val="00191B88"/>
    <w:rsid w:val="001B19A5"/>
    <w:rsid w:val="001D0338"/>
    <w:rsid w:val="001E219B"/>
    <w:rsid w:val="00220E55"/>
    <w:rsid w:val="00227862"/>
    <w:rsid w:val="002317BD"/>
    <w:rsid w:val="00241925"/>
    <w:rsid w:val="00246806"/>
    <w:rsid w:val="00252491"/>
    <w:rsid w:val="00267E68"/>
    <w:rsid w:val="002E57B9"/>
    <w:rsid w:val="003320F9"/>
    <w:rsid w:val="00360356"/>
    <w:rsid w:val="003708C9"/>
    <w:rsid w:val="003920D7"/>
    <w:rsid w:val="003A5143"/>
    <w:rsid w:val="003D1C80"/>
    <w:rsid w:val="003E2639"/>
    <w:rsid w:val="004304CB"/>
    <w:rsid w:val="004517C2"/>
    <w:rsid w:val="0045571B"/>
    <w:rsid w:val="004D3664"/>
    <w:rsid w:val="004D521F"/>
    <w:rsid w:val="004D6790"/>
    <w:rsid w:val="004F7FE3"/>
    <w:rsid w:val="00507915"/>
    <w:rsid w:val="005333C1"/>
    <w:rsid w:val="00537AD7"/>
    <w:rsid w:val="005E64A6"/>
    <w:rsid w:val="00620F14"/>
    <w:rsid w:val="00692F8B"/>
    <w:rsid w:val="006B1B00"/>
    <w:rsid w:val="006D3303"/>
    <w:rsid w:val="007A6D49"/>
    <w:rsid w:val="007C5C8E"/>
    <w:rsid w:val="007D4D4B"/>
    <w:rsid w:val="007F4392"/>
    <w:rsid w:val="0080167C"/>
    <w:rsid w:val="00857784"/>
    <w:rsid w:val="00892B19"/>
    <w:rsid w:val="00906F35"/>
    <w:rsid w:val="00943935"/>
    <w:rsid w:val="009E7958"/>
    <w:rsid w:val="009F6EEB"/>
    <w:rsid w:val="00A368B5"/>
    <w:rsid w:val="00A45049"/>
    <w:rsid w:val="00A97EBD"/>
    <w:rsid w:val="00AA1A6C"/>
    <w:rsid w:val="00AB6672"/>
    <w:rsid w:val="00AC44AB"/>
    <w:rsid w:val="00B74AFF"/>
    <w:rsid w:val="00B76108"/>
    <w:rsid w:val="00B7782D"/>
    <w:rsid w:val="00B912B4"/>
    <w:rsid w:val="00BC1FB9"/>
    <w:rsid w:val="00BC6434"/>
    <w:rsid w:val="00BC74C8"/>
    <w:rsid w:val="00C51036"/>
    <w:rsid w:val="00C54C2E"/>
    <w:rsid w:val="00C77226"/>
    <w:rsid w:val="00C81760"/>
    <w:rsid w:val="00CB56C5"/>
    <w:rsid w:val="00D51C76"/>
    <w:rsid w:val="00DA3E57"/>
    <w:rsid w:val="00DC395B"/>
    <w:rsid w:val="00DE032D"/>
    <w:rsid w:val="00DF54E4"/>
    <w:rsid w:val="00E035BF"/>
    <w:rsid w:val="00E27C56"/>
    <w:rsid w:val="00E34C82"/>
    <w:rsid w:val="00E6469B"/>
    <w:rsid w:val="00E936E0"/>
    <w:rsid w:val="00EA5DB1"/>
    <w:rsid w:val="00EE6B23"/>
    <w:rsid w:val="00F5567A"/>
    <w:rsid w:val="00F748A5"/>
    <w:rsid w:val="00FE0C9E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992C2"/>
  <w15:docId w15:val="{C7D6F129-1EC1-4A3D-9DE6-FD379EA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4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722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6B23"/>
  </w:style>
  <w:style w:type="paragraph" w:styleId="Sidefod">
    <w:name w:val="footer"/>
    <w:basedOn w:val="Normal"/>
    <w:link w:val="SidefodTegn"/>
    <w:uiPriority w:val="99"/>
    <w:unhideWhenUsed/>
    <w:rsid w:val="00E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6B23"/>
  </w:style>
  <w:style w:type="paragraph" w:styleId="Listeafsnit">
    <w:name w:val="List Paragraph"/>
    <w:basedOn w:val="Normal"/>
    <w:uiPriority w:val="34"/>
    <w:qFormat/>
    <w:rsid w:val="0050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D5DA-02C4-4F9B-9986-3FAE7531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forkontor</dc:creator>
  <cp:lastModifiedBy>nels birkenfeldt</cp:lastModifiedBy>
  <cp:revision>4</cp:revision>
  <cp:lastPrinted>2019-09-01T16:04:00Z</cp:lastPrinted>
  <dcterms:created xsi:type="dcterms:W3CDTF">2019-09-01T16:09:00Z</dcterms:created>
  <dcterms:modified xsi:type="dcterms:W3CDTF">2019-09-01T16:19:00Z</dcterms:modified>
</cp:coreProperties>
</file>